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6C" w:rsidRPr="00C92F95" w:rsidRDefault="001A6375" w:rsidP="00C92F95">
      <w:pPr>
        <w:pStyle w:val="Corpodetexto"/>
        <w:spacing w:line="360" w:lineRule="auto"/>
        <w:rPr>
          <w:color w:val="002060"/>
          <w:szCs w:val="28"/>
        </w:rPr>
      </w:pPr>
      <w:bookmarkStart w:id="0" w:name="_Hlk508354410"/>
      <w:r>
        <w:rPr>
          <w:color w:val="002060"/>
          <w:szCs w:val="28"/>
        </w:rPr>
        <w:t xml:space="preserve"> </w:t>
      </w:r>
      <w:r w:rsidR="00A97801" w:rsidRPr="00C92F95">
        <w:rPr>
          <w:color w:val="002060"/>
          <w:szCs w:val="28"/>
        </w:rPr>
        <w:t>PAUTA DA ORDEM DO DIA DA</w:t>
      </w:r>
      <w:r w:rsidR="00102B8B">
        <w:rPr>
          <w:color w:val="002060"/>
          <w:szCs w:val="28"/>
        </w:rPr>
        <w:t xml:space="preserve"> </w:t>
      </w:r>
      <w:r w:rsidR="00FD1B65">
        <w:rPr>
          <w:color w:val="002060"/>
          <w:szCs w:val="28"/>
        </w:rPr>
        <w:t>6</w:t>
      </w:r>
      <w:r w:rsidR="000D546C" w:rsidRPr="00C92F95">
        <w:rPr>
          <w:color w:val="002060"/>
          <w:szCs w:val="28"/>
        </w:rPr>
        <w:t>ª SESSÃO ORDINÁRIA DE 201</w:t>
      </w:r>
      <w:r w:rsidR="00B0781E">
        <w:rPr>
          <w:color w:val="002060"/>
          <w:szCs w:val="28"/>
        </w:rPr>
        <w:t>9</w:t>
      </w:r>
      <w:r w:rsidR="000D546C" w:rsidRPr="00C92F95">
        <w:rPr>
          <w:color w:val="002060"/>
          <w:szCs w:val="28"/>
        </w:rPr>
        <w:t>, A REALIZAR-SE NO DIA</w:t>
      </w:r>
      <w:r w:rsidR="00C31529" w:rsidRPr="00C92F95">
        <w:rPr>
          <w:color w:val="002060"/>
          <w:szCs w:val="28"/>
        </w:rPr>
        <w:t xml:space="preserve"> </w:t>
      </w:r>
      <w:r w:rsidR="00FD1B65">
        <w:rPr>
          <w:color w:val="002060"/>
          <w:szCs w:val="28"/>
        </w:rPr>
        <w:t>11</w:t>
      </w:r>
      <w:r w:rsidR="00102B8B">
        <w:rPr>
          <w:color w:val="002060"/>
          <w:szCs w:val="28"/>
        </w:rPr>
        <w:t xml:space="preserve"> </w:t>
      </w:r>
      <w:r w:rsidR="00D01827" w:rsidRPr="00C92F95">
        <w:rPr>
          <w:color w:val="002060"/>
          <w:szCs w:val="28"/>
        </w:rPr>
        <w:t xml:space="preserve">DE </w:t>
      </w:r>
      <w:proofErr w:type="gramStart"/>
      <w:r w:rsidR="00102B8B">
        <w:rPr>
          <w:color w:val="002060"/>
          <w:szCs w:val="28"/>
        </w:rPr>
        <w:t>MARÇO</w:t>
      </w:r>
      <w:r w:rsidR="00251440" w:rsidRPr="00C92F95">
        <w:rPr>
          <w:color w:val="002060"/>
          <w:szCs w:val="28"/>
        </w:rPr>
        <w:t xml:space="preserve"> </w:t>
      </w:r>
      <w:r w:rsidR="000D546C" w:rsidRPr="00C92F95">
        <w:rPr>
          <w:color w:val="002060"/>
          <w:szCs w:val="28"/>
        </w:rPr>
        <w:t xml:space="preserve"> DE</w:t>
      </w:r>
      <w:proofErr w:type="gramEnd"/>
      <w:r w:rsidR="000D546C" w:rsidRPr="00C92F95">
        <w:rPr>
          <w:color w:val="002060"/>
          <w:szCs w:val="28"/>
        </w:rPr>
        <w:t xml:space="preserve"> 201</w:t>
      </w:r>
      <w:r w:rsidR="00B0781E">
        <w:rPr>
          <w:color w:val="002060"/>
          <w:szCs w:val="28"/>
        </w:rPr>
        <w:t>9</w:t>
      </w:r>
      <w:r w:rsidR="000D546C" w:rsidRPr="00C92F95">
        <w:rPr>
          <w:color w:val="002060"/>
          <w:szCs w:val="28"/>
        </w:rPr>
        <w:t xml:space="preserve">,  </w:t>
      </w:r>
      <w:r w:rsidR="00FD1B65">
        <w:rPr>
          <w:color w:val="002060"/>
          <w:szCs w:val="28"/>
        </w:rPr>
        <w:t>A PARTIR DAS 08:30H</w:t>
      </w:r>
    </w:p>
    <w:p w:rsidR="000D546C" w:rsidRPr="00C92F95" w:rsidRDefault="000D546C" w:rsidP="00C92F95">
      <w:pPr>
        <w:spacing w:line="360" w:lineRule="auto"/>
        <w:rPr>
          <w:rFonts w:ascii="Times New Roman" w:hAnsi="Times New Roman"/>
          <w:b/>
          <w:spacing w:val="-8"/>
          <w:sz w:val="24"/>
          <w:szCs w:val="24"/>
          <w:u w:val="single"/>
        </w:rPr>
      </w:pPr>
    </w:p>
    <w:p w:rsidR="006A3F5E" w:rsidRDefault="006A3F5E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58352E">
        <w:rPr>
          <w:rFonts w:ascii="Times New Roman" w:hAnsi="Times New Roman"/>
          <w:b/>
          <w:spacing w:val="-8"/>
          <w:sz w:val="24"/>
          <w:szCs w:val="24"/>
        </w:rPr>
        <w:t>ÚNICO</w:t>
      </w:r>
      <w:r w:rsidR="00C75E68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B0781E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B0781E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 w:rsidR="00FD1B65">
        <w:rPr>
          <w:rFonts w:ascii="Times New Roman" w:hAnsi="Times New Roman"/>
          <w:b/>
          <w:spacing w:val="-8"/>
          <w:sz w:val="24"/>
          <w:szCs w:val="24"/>
        </w:rPr>
        <w:t>4</w:t>
      </w:r>
      <w:r w:rsidR="004D5C50">
        <w:rPr>
          <w:rFonts w:ascii="Times New Roman" w:hAnsi="Times New Roman"/>
          <w:b/>
          <w:spacing w:val="-8"/>
          <w:sz w:val="24"/>
          <w:szCs w:val="24"/>
        </w:rPr>
        <w:t>/2019</w:t>
      </w:r>
      <w:r w:rsidR="00B0781E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B0781E"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r w:rsidR="00FD1B65">
        <w:rPr>
          <w:rFonts w:ascii="Times New Roman" w:hAnsi="Times New Roman"/>
          <w:spacing w:val="-8"/>
          <w:sz w:val="24"/>
          <w:szCs w:val="24"/>
        </w:rPr>
        <w:t>Revoga a Lei Municipal nº 5.077, de 26 de agosto de 2016.</w:t>
      </w:r>
      <w:r w:rsidR="00B8454E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474118" w:rsidRPr="00C92F95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</w:t>
      </w:r>
      <w:r w:rsidRPr="00C92F95">
        <w:rPr>
          <w:rFonts w:ascii="Times New Roman" w:hAnsi="Times New Roman"/>
          <w:b/>
          <w:spacing w:val="-8"/>
          <w:sz w:val="24"/>
          <w:szCs w:val="24"/>
        </w:rPr>
        <w:t xml:space="preserve">DISCUSSÃO E VOTAÇÃO ÚNICAS. </w:t>
      </w:r>
    </w:p>
    <w:p w:rsidR="00C76A79" w:rsidRDefault="00C76A79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bookmarkStart w:id="1" w:name="_GoBack"/>
      <w:bookmarkEnd w:id="1"/>
    </w:p>
    <w:p w:rsidR="000D546C" w:rsidRPr="00C92F95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92F95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C92F95">
        <w:rPr>
          <w:rFonts w:ascii="Times New Roman" w:hAnsi="Times New Roman"/>
          <w:sz w:val="24"/>
          <w:szCs w:val="24"/>
        </w:rPr>
        <w:t xml:space="preserve"> </w:t>
      </w:r>
      <w:r w:rsidR="00FD1B65">
        <w:rPr>
          <w:rFonts w:ascii="Times New Roman" w:hAnsi="Times New Roman"/>
          <w:sz w:val="24"/>
          <w:szCs w:val="24"/>
        </w:rPr>
        <w:t>07</w:t>
      </w:r>
      <w:r w:rsidR="004D5C50">
        <w:rPr>
          <w:rFonts w:ascii="Times New Roman" w:hAnsi="Times New Roman"/>
          <w:sz w:val="24"/>
          <w:szCs w:val="24"/>
        </w:rPr>
        <w:t xml:space="preserve"> de </w:t>
      </w:r>
      <w:r w:rsidR="00FD1B65">
        <w:rPr>
          <w:rFonts w:ascii="Times New Roman" w:hAnsi="Times New Roman"/>
          <w:sz w:val="24"/>
          <w:szCs w:val="24"/>
        </w:rPr>
        <w:t xml:space="preserve">março </w:t>
      </w:r>
      <w:r w:rsidRPr="00C92F95">
        <w:rPr>
          <w:rFonts w:ascii="Times New Roman" w:hAnsi="Times New Roman"/>
          <w:sz w:val="24"/>
          <w:szCs w:val="24"/>
        </w:rPr>
        <w:t>de 201</w:t>
      </w:r>
      <w:r w:rsidR="00C9260E">
        <w:rPr>
          <w:rFonts w:ascii="Times New Roman" w:hAnsi="Times New Roman"/>
          <w:sz w:val="24"/>
          <w:szCs w:val="24"/>
        </w:rPr>
        <w:t>9</w:t>
      </w:r>
      <w:r w:rsidRPr="00C92F95">
        <w:rPr>
          <w:rFonts w:ascii="Times New Roman" w:hAnsi="Times New Roman"/>
          <w:sz w:val="24"/>
          <w:szCs w:val="24"/>
        </w:rPr>
        <w:t>.</w:t>
      </w:r>
    </w:p>
    <w:p w:rsidR="000D5A41" w:rsidRPr="00C92F95" w:rsidRDefault="000D5A41" w:rsidP="00C92F9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:rsidR="00C92F95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C92F95">
        <w:rPr>
          <w:rFonts w:ascii="Times New Roman" w:hAnsi="Times New Roman"/>
          <w:b/>
          <w:sz w:val="24"/>
          <w:szCs w:val="24"/>
        </w:rPr>
        <w:t xml:space="preserve"> </w:t>
      </w:r>
    </w:p>
    <w:p w:rsidR="00A97801" w:rsidRPr="00C92F95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WAGNER LUIZ FERREIRA</w:t>
      </w:r>
    </w:p>
    <w:p w:rsidR="00D83861" w:rsidRPr="00B0781E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B0781E">
        <w:rPr>
          <w:rFonts w:ascii="Times New Roman" w:hAnsi="Times New Roman"/>
          <w:b/>
          <w:i/>
          <w:sz w:val="24"/>
          <w:szCs w:val="24"/>
        </w:rPr>
        <w:t>Presidente</w:t>
      </w:r>
    </w:p>
    <w:p w:rsidR="00D83861" w:rsidRPr="00C92F95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A7A23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:rsidR="00B0781E" w:rsidRPr="00FA7A23" w:rsidRDefault="00B0781E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584C4B" w:rsidRPr="00FA7A23" w:rsidRDefault="00584C4B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D83861" w:rsidRPr="00FA7A23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FA7A23">
        <w:rPr>
          <w:rFonts w:ascii="Times New Roman" w:hAnsi="Times New Roman"/>
          <w:b/>
          <w:sz w:val="24"/>
          <w:szCs w:val="24"/>
        </w:rPr>
        <w:t>ANTONIO MARCOS PEREIRA</w:t>
      </w:r>
    </w:p>
    <w:p w:rsidR="00281FE0" w:rsidRPr="00B0781E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B0781E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B0781E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8B" w:rsidRDefault="00215E8B">
      <w:r>
        <w:separator/>
      </w:r>
    </w:p>
  </w:endnote>
  <w:endnote w:type="continuationSeparator" w:id="0">
    <w:p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DB173E">
      <w:rPr>
        <w:rFonts w:ascii="Arial" w:hAnsi="Arial" w:cs="Arial"/>
        <w:szCs w:val="24"/>
      </w:rPr>
      <w:t>Guanabara</w:t>
    </w:r>
    <w:r w:rsidRPr="00E16BC7">
      <w:rPr>
        <w:rFonts w:ascii="Arial" w:hAnsi="Arial" w:cs="Arial"/>
        <w:szCs w:val="24"/>
      </w:rPr>
      <w:t xml:space="preserve">, </w:t>
    </w:r>
    <w:r w:rsidR="00DB173E">
      <w:rPr>
        <w:rFonts w:ascii="Arial" w:hAnsi="Arial" w:cs="Arial"/>
        <w:szCs w:val="24"/>
      </w:rPr>
      <w:t>50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Cascata</w:t>
    </w:r>
    <w:r w:rsidRPr="00E16BC7">
      <w:rPr>
        <w:rFonts w:ascii="Arial" w:hAnsi="Arial" w:cs="Arial"/>
        <w:szCs w:val="24"/>
      </w:rPr>
      <w:t xml:space="preserve"> - CEP 17400-000 - Garça - SP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8B" w:rsidRDefault="00215E8B">
      <w:r>
        <w:separator/>
      </w:r>
    </w:p>
  </w:footnote>
  <w:footnote w:type="continuationSeparator" w:id="0">
    <w:p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229CC"/>
    <w:rsid w:val="0012344E"/>
    <w:rsid w:val="00124FD8"/>
    <w:rsid w:val="00125223"/>
    <w:rsid w:val="001272FE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5794"/>
    <w:rsid w:val="009E6297"/>
    <w:rsid w:val="009E7927"/>
    <w:rsid w:val="00A006BD"/>
    <w:rsid w:val="00A01E20"/>
    <w:rsid w:val="00A032AD"/>
    <w:rsid w:val="00A12E20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50BAA9A5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68C8-EF95-4CB8-BB7B-1536E231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44</cp:revision>
  <cp:lastPrinted>2019-03-06T17:29:00Z</cp:lastPrinted>
  <dcterms:created xsi:type="dcterms:W3CDTF">2018-08-22T20:23:00Z</dcterms:created>
  <dcterms:modified xsi:type="dcterms:W3CDTF">2019-03-07T13:09:00Z</dcterms:modified>
</cp:coreProperties>
</file>